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9407" w14:textId="77777777" w:rsidR="00483C41" w:rsidRPr="005F57A3" w:rsidRDefault="005F57A3" w:rsidP="005F57A3">
      <w:pPr>
        <w:jc w:val="right"/>
        <w:rPr>
          <w:rFonts w:ascii="Cambria" w:hAnsi="Cambria"/>
          <w:b/>
          <w:i/>
          <w:sz w:val="24"/>
          <w:szCs w:val="24"/>
        </w:rPr>
      </w:pPr>
      <w:r w:rsidRPr="005F57A3">
        <w:rPr>
          <w:rFonts w:ascii="Cambria" w:hAnsi="Cambria"/>
          <w:b/>
          <w:i/>
          <w:sz w:val="24"/>
          <w:szCs w:val="24"/>
        </w:rPr>
        <w:t>Załącznik nr 2 do SWZ</w:t>
      </w:r>
    </w:p>
    <w:p w14:paraId="39F1E71E" w14:textId="77777777" w:rsidR="007F5E52" w:rsidRDefault="007F5E52" w:rsidP="005F57A3">
      <w:pPr>
        <w:spacing w:before="120" w:after="0" w:line="240" w:lineRule="auto"/>
        <w:jc w:val="center"/>
        <w:rPr>
          <w:rFonts w:ascii="Cambria" w:eastAsia="Calibri" w:hAnsi="Cambria" w:cstheme="minorHAnsi"/>
          <w:b/>
          <w:szCs w:val="24"/>
          <w:u w:val="single"/>
        </w:rPr>
      </w:pPr>
    </w:p>
    <w:p w14:paraId="746F6AC7" w14:textId="77777777" w:rsidR="007F5E52" w:rsidRDefault="007F5E52" w:rsidP="005F57A3">
      <w:pPr>
        <w:spacing w:before="120" w:after="0" w:line="240" w:lineRule="auto"/>
        <w:jc w:val="center"/>
        <w:rPr>
          <w:rFonts w:ascii="Cambria" w:eastAsia="Calibri" w:hAnsi="Cambria" w:cstheme="minorHAnsi"/>
          <w:b/>
          <w:szCs w:val="24"/>
          <w:u w:val="single"/>
        </w:rPr>
      </w:pPr>
    </w:p>
    <w:p w14:paraId="59A237E4" w14:textId="103C4D55" w:rsidR="005F57A3" w:rsidRPr="004E1DDC" w:rsidRDefault="005F57A3" w:rsidP="005F57A3">
      <w:pPr>
        <w:spacing w:before="120" w:after="0" w:line="240" w:lineRule="auto"/>
        <w:jc w:val="center"/>
        <w:rPr>
          <w:rFonts w:ascii="Cambria" w:eastAsia="Calibri" w:hAnsi="Cambria" w:cstheme="minorHAnsi"/>
          <w:b/>
          <w:szCs w:val="24"/>
          <w:u w:val="single"/>
        </w:rPr>
      </w:pPr>
      <w:r w:rsidRPr="004E1DDC">
        <w:rPr>
          <w:rFonts w:ascii="Cambria" w:eastAsia="Calibri" w:hAnsi="Cambria" w:cstheme="minorHAnsi"/>
          <w:b/>
          <w:szCs w:val="24"/>
          <w:u w:val="single"/>
        </w:rPr>
        <w:t>OŚWIADCZENIE WYKONAWCY O NIEPODLEGANIU WYKLUCZENIU ORAZ O</w:t>
      </w:r>
      <w:r w:rsidR="00917603" w:rsidRPr="004E1DDC">
        <w:rPr>
          <w:rFonts w:ascii="Cambria" w:eastAsia="Calibri" w:hAnsi="Cambria" w:cstheme="minorHAnsi"/>
          <w:b/>
          <w:szCs w:val="24"/>
          <w:u w:val="single"/>
        </w:rPr>
        <w:t> </w:t>
      </w:r>
      <w:r w:rsidRPr="004E1DDC">
        <w:rPr>
          <w:rFonts w:ascii="Cambria" w:eastAsia="Calibri" w:hAnsi="Cambria" w:cstheme="minorHAnsi"/>
          <w:b/>
          <w:szCs w:val="24"/>
          <w:u w:val="single"/>
        </w:rPr>
        <w:t xml:space="preserve">SPEŁNIANIU WARUNKÓW UDZIAŁU W POSTĘPOWANIU </w:t>
      </w:r>
    </w:p>
    <w:p w14:paraId="3F471433" w14:textId="77777777" w:rsidR="005F57A3" w:rsidRPr="004E1DDC" w:rsidRDefault="005F57A3" w:rsidP="005F57A3">
      <w:pPr>
        <w:spacing w:before="120" w:after="0" w:line="240" w:lineRule="auto"/>
        <w:jc w:val="center"/>
        <w:rPr>
          <w:rFonts w:ascii="Cambria" w:hAnsi="Cambria" w:cstheme="minorHAnsi"/>
          <w:b/>
          <w:szCs w:val="24"/>
        </w:rPr>
      </w:pPr>
      <w:r w:rsidRPr="004E1DDC">
        <w:rPr>
          <w:rFonts w:ascii="Cambria" w:hAnsi="Cambria" w:cstheme="minorHAnsi"/>
          <w:b/>
          <w:szCs w:val="24"/>
        </w:rPr>
        <w:t xml:space="preserve">składane na podstawie art. 125 ust. 1 ustawy z dnia 11 września 2019 r. </w:t>
      </w:r>
    </w:p>
    <w:p w14:paraId="24DEB15C" w14:textId="77777777" w:rsidR="005F57A3" w:rsidRPr="004E1DDC" w:rsidRDefault="005F57A3" w:rsidP="005F57A3">
      <w:pPr>
        <w:spacing w:before="120" w:after="0" w:line="240" w:lineRule="auto"/>
        <w:jc w:val="center"/>
        <w:rPr>
          <w:rFonts w:ascii="Cambria" w:hAnsi="Cambria" w:cstheme="minorHAnsi"/>
          <w:b/>
          <w:szCs w:val="24"/>
        </w:rPr>
      </w:pPr>
      <w:r w:rsidRPr="004E1DDC">
        <w:rPr>
          <w:rFonts w:ascii="Cambria" w:hAnsi="Cambria" w:cstheme="minorHAnsi"/>
          <w:b/>
          <w:szCs w:val="24"/>
        </w:rPr>
        <w:t xml:space="preserve"> Prawo zamówień publicznych (dalej jako: Pzp)</w:t>
      </w:r>
    </w:p>
    <w:p w14:paraId="7326E23C" w14:textId="77777777" w:rsidR="00CD0FBA" w:rsidRDefault="00CD0FBA" w:rsidP="000E11F2">
      <w:pPr>
        <w:spacing w:line="240" w:lineRule="auto"/>
        <w:jc w:val="both"/>
        <w:rPr>
          <w:rFonts w:ascii="Cambria" w:hAnsi="Cambria" w:cstheme="minorHAnsi"/>
          <w:b/>
          <w:i/>
          <w:sz w:val="20"/>
          <w:szCs w:val="24"/>
        </w:rPr>
      </w:pPr>
    </w:p>
    <w:p w14:paraId="4FECA97F" w14:textId="3DFECDB8" w:rsidR="005F57A3" w:rsidRPr="005F57A3" w:rsidRDefault="005F57A3" w:rsidP="000E11F2">
      <w:pPr>
        <w:spacing w:line="240" w:lineRule="auto"/>
        <w:jc w:val="both"/>
        <w:rPr>
          <w:rFonts w:ascii="Cambria" w:hAnsi="Cambria" w:cstheme="minorHAnsi"/>
          <w:b/>
          <w:i/>
          <w:sz w:val="20"/>
          <w:szCs w:val="24"/>
        </w:rPr>
      </w:pPr>
      <w:r w:rsidRPr="005F57A3">
        <w:rPr>
          <w:rFonts w:ascii="Cambria" w:hAnsi="Cambria" w:cstheme="minorHAnsi"/>
          <w:b/>
          <w:i/>
          <w:sz w:val="20"/>
          <w:szCs w:val="24"/>
        </w:rPr>
        <w:t>/</w:t>
      </w:r>
      <w:r w:rsidRPr="005F57A3">
        <w:rPr>
          <w:rFonts w:ascii="Cambria" w:hAnsi="Cambria" w:cstheme="minorHAnsi"/>
          <w:i/>
          <w:sz w:val="20"/>
          <w:szCs w:val="24"/>
        </w:rPr>
        <w:t>w przypadku wspólnego ubiegania się</w:t>
      </w:r>
      <w:r w:rsidRPr="005F57A3">
        <w:rPr>
          <w:rFonts w:ascii="Cambria" w:hAnsi="Cambria" w:cstheme="minorHAnsi"/>
          <w:b/>
          <w:i/>
          <w:sz w:val="20"/>
          <w:szCs w:val="24"/>
        </w:rPr>
        <w:t xml:space="preserve"> </w:t>
      </w:r>
      <w:r w:rsidRPr="005F57A3">
        <w:rPr>
          <w:rFonts w:ascii="Cambria" w:hAnsi="Cambria" w:cstheme="minorHAnsi"/>
          <w:i/>
          <w:sz w:val="20"/>
          <w:szCs w:val="24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452F5968" w14:textId="77777777" w:rsidR="005F57A3" w:rsidRPr="005F57A3" w:rsidRDefault="005F57A3" w:rsidP="005F57A3">
      <w:pPr>
        <w:spacing w:line="360" w:lineRule="auto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b/>
          <w:sz w:val="24"/>
          <w:szCs w:val="24"/>
        </w:rPr>
        <w:t>Nazwa i adres Wykonawcy</w:t>
      </w:r>
      <w:r w:rsidRPr="005F57A3">
        <w:rPr>
          <w:rFonts w:ascii="Cambria" w:eastAsia="Calibri" w:hAnsi="Cambria" w:cstheme="minorHAnsi"/>
          <w:sz w:val="24"/>
          <w:szCs w:val="24"/>
        </w:rPr>
        <w:t xml:space="preserve">: </w:t>
      </w:r>
    </w:p>
    <w:p w14:paraId="4485D6AE" w14:textId="77777777" w:rsidR="005F57A3" w:rsidRPr="005F57A3" w:rsidRDefault="005F57A3" w:rsidP="00CD0FBA">
      <w:pPr>
        <w:tabs>
          <w:tab w:val="center" w:pos="4535"/>
          <w:tab w:val="right" w:pos="9071"/>
        </w:tabs>
        <w:spacing w:line="276" w:lineRule="auto"/>
        <w:jc w:val="center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………………………………………………………………………………………….</w:t>
      </w:r>
    </w:p>
    <w:p w14:paraId="5D899A44" w14:textId="77777777" w:rsidR="005F57A3" w:rsidRPr="005F57A3" w:rsidRDefault="005F57A3" w:rsidP="00CD0FBA">
      <w:pPr>
        <w:spacing w:line="276" w:lineRule="auto"/>
        <w:jc w:val="center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………………………………………………………………………………………….</w:t>
      </w:r>
    </w:p>
    <w:p w14:paraId="02F0005E" w14:textId="77777777" w:rsidR="005F57A3" w:rsidRPr="005F57A3" w:rsidRDefault="005F57A3" w:rsidP="00CD0FBA">
      <w:pPr>
        <w:spacing w:line="276" w:lineRule="auto"/>
        <w:jc w:val="center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………………………………………………………………………………………….</w:t>
      </w:r>
    </w:p>
    <w:p w14:paraId="4C4ACB92" w14:textId="77777777" w:rsidR="005F57A3" w:rsidRPr="004E1DDC" w:rsidRDefault="005F57A3" w:rsidP="005F57A3">
      <w:pPr>
        <w:spacing w:line="360" w:lineRule="auto"/>
        <w:rPr>
          <w:rFonts w:ascii="Cambria" w:eastAsia="Calibri" w:hAnsi="Cambria" w:cstheme="minorHAnsi"/>
          <w:szCs w:val="24"/>
        </w:rPr>
      </w:pPr>
      <w:r w:rsidRPr="004E1DDC">
        <w:rPr>
          <w:rFonts w:ascii="Cambria" w:eastAsia="Calibri" w:hAnsi="Cambria" w:cstheme="minorHAnsi"/>
          <w:szCs w:val="24"/>
        </w:rPr>
        <w:t>Dotyczy zamówienia publicznego pod nazwą:</w:t>
      </w:r>
    </w:p>
    <w:p w14:paraId="739FD443" w14:textId="77777777" w:rsidR="007F5E52" w:rsidRPr="007F5E52" w:rsidRDefault="007F5E52" w:rsidP="007F5E52">
      <w:pPr>
        <w:spacing w:after="0" w:line="240" w:lineRule="auto"/>
        <w:jc w:val="center"/>
        <w:rPr>
          <w:rFonts w:ascii="Cambria" w:eastAsia="Times New Roman" w:hAnsi="Cambria" w:cs="Arial"/>
          <w:b/>
          <w:i/>
          <w:iCs/>
          <w:sz w:val="24"/>
          <w:szCs w:val="24"/>
          <w:lang w:eastAsia="pl-PL"/>
        </w:rPr>
      </w:pPr>
    </w:p>
    <w:p w14:paraId="559EFC8F" w14:textId="77777777" w:rsidR="007F5E52" w:rsidRPr="007F5E52" w:rsidRDefault="007F5E52" w:rsidP="007F5E52">
      <w:pPr>
        <w:spacing w:after="0" w:line="240" w:lineRule="auto"/>
        <w:jc w:val="center"/>
        <w:rPr>
          <w:rFonts w:ascii="Cambria" w:eastAsia="Times New Roman" w:hAnsi="Cambria" w:cs="Arial"/>
          <w:i/>
          <w:iCs/>
          <w:sz w:val="24"/>
          <w:szCs w:val="24"/>
          <w:u w:val="single"/>
          <w:lang w:eastAsia="pl-PL"/>
        </w:rPr>
      </w:pPr>
      <w:bookmarkStart w:id="0" w:name="_GoBack"/>
      <w:r w:rsidRPr="007F5E52">
        <w:rPr>
          <w:rFonts w:ascii="Cambria" w:eastAsia="Times New Roman" w:hAnsi="Cambria" w:cs="Arial"/>
          <w:b/>
          <w:i/>
          <w:iCs/>
          <w:sz w:val="24"/>
          <w:szCs w:val="24"/>
          <w:lang w:eastAsia="pl-PL"/>
        </w:rPr>
        <w:t xml:space="preserve">Dostawa i montaż sprzętu komputerowego, sieciowego, serwera, przełącznika sieciowego oraz oprogramowania na potrzeby </w:t>
      </w:r>
      <w:r w:rsidRPr="007F5E52">
        <w:rPr>
          <w:rFonts w:ascii="Cambria" w:eastAsia="Times New Roman" w:hAnsi="Cambria" w:cs="Arial"/>
          <w:b/>
          <w:i/>
          <w:sz w:val="24"/>
          <w:szCs w:val="24"/>
          <w:lang w:eastAsia="pl-PL"/>
        </w:rPr>
        <w:t>Państwowej Wyższej Szkoły Zawodowej im. Witelona w Legnicy</w:t>
      </w:r>
    </w:p>
    <w:p w14:paraId="6643002A" w14:textId="77777777" w:rsidR="007F5E52" w:rsidRPr="007F5E52" w:rsidRDefault="007F5E52" w:rsidP="007F5E52">
      <w:pPr>
        <w:spacing w:line="360" w:lineRule="auto"/>
        <w:ind w:left="426" w:hanging="426"/>
        <w:jc w:val="center"/>
        <w:rPr>
          <w:rFonts w:ascii="Cambria" w:hAnsi="Cambria" w:cstheme="minorHAnsi"/>
          <w:b/>
          <w:iCs/>
          <w:sz w:val="24"/>
          <w:szCs w:val="24"/>
        </w:rPr>
      </w:pPr>
      <w:r w:rsidRPr="007F5E52">
        <w:rPr>
          <w:rFonts w:ascii="Cambria" w:hAnsi="Cambria" w:cstheme="minorHAnsi"/>
          <w:b/>
          <w:iCs/>
          <w:sz w:val="24"/>
          <w:szCs w:val="24"/>
        </w:rPr>
        <w:t>Postępowanie DA.262-07/2021</w:t>
      </w:r>
    </w:p>
    <w:bookmarkEnd w:id="0"/>
    <w:p w14:paraId="144F7504" w14:textId="77777777" w:rsidR="004E1DDC" w:rsidRDefault="004E1DDC" w:rsidP="005F57A3">
      <w:pPr>
        <w:spacing w:line="360" w:lineRule="auto"/>
        <w:ind w:left="426" w:hanging="426"/>
        <w:jc w:val="both"/>
        <w:rPr>
          <w:rFonts w:ascii="Cambria" w:hAnsi="Cambria" w:cstheme="minorHAnsi"/>
          <w:b/>
          <w:sz w:val="24"/>
          <w:szCs w:val="24"/>
          <w:u w:val="single"/>
        </w:rPr>
      </w:pPr>
    </w:p>
    <w:p w14:paraId="493AC972" w14:textId="2F1D5B97" w:rsidR="005F57A3" w:rsidRPr="004E1DDC" w:rsidRDefault="005F57A3" w:rsidP="005F57A3">
      <w:pPr>
        <w:spacing w:line="360" w:lineRule="auto"/>
        <w:ind w:left="426" w:hanging="426"/>
        <w:jc w:val="both"/>
        <w:rPr>
          <w:rFonts w:ascii="Cambria" w:hAnsi="Cambria" w:cstheme="minorHAnsi"/>
          <w:b/>
          <w:szCs w:val="24"/>
          <w:u w:val="single"/>
        </w:rPr>
      </w:pPr>
      <w:r w:rsidRPr="004E1DDC">
        <w:rPr>
          <w:rFonts w:ascii="Cambria" w:hAnsi="Cambria" w:cstheme="minorHAnsi"/>
          <w:b/>
          <w:szCs w:val="24"/>
          <w:u w:val="single"/>
        </w:rPr>
        <w:t>I. OŚWIADCZENIE DOTYCZĄCE PRZESŁANEK WYKLUCZENIA Z POSTĘPOWANIA</w:t>
      </w:r>
    </w:p>
    <w:p w14:paraId="594BB962" w14:textId="0ACB22A8" w:rsidR="005E29DD" w:rsidRPr="004E1DDC" w:rsidRDefault="005E29DD" w:rsidP="000E11F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>Na potrzeby postępowania o udzielenie zamówienia publicznego jw. prowadzonego przez Państwową Wyższą Szkołę Zawodową im. Witelona w Legnicy</w:t>
      </w:r>
      <w:r w:rsidRPr="004E1DDC">
        <w:rPr>
          <w:rFonts w:ascii="Cambria" w:hAnsi="Cambria" w:cs="TrebuchetMS-Italic"/>
          <w:i/>
          <w:iCs/>
          <w:szCs w:val="24"/>
        </w:rPr>
        <w:t xml:space="preserve">, </w:t>
      </w:r>
      <w:r w:rsidRPr="004E1DDC">
        <w:rPr>
          <w:rFonts w:ascii="Cambria" w:hAnsi="Cambria" w:cs="TrebuchetMS"/>
          <w:szCs w:val="24"/>
        </w:rPr>
        <w:t>oświadczam, że nie podlegam wykluczeniu z postępowania na podstawie art. 108 ust. 1 ustawy Pzp.</w:t>
      </w:r>
    </w:p>
    <w:p w14:paraId="4913BC1E" w14:textId="77777777" w:rsidR="005E29DD" w:rsidRPr="004E1DDC" w:rsidRDefault="005E29DD" w:rsidP="000E11F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Open Sans,Bold"/>
          <w:b/>
          <w:bCs/>
          <w:szCs w:val="24"/>
        </w:rPr>
      </w:pPr>
    </w:p>
    <w:p w14:paraId="1524AABC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  <w:szCs w:val="24"/>
        </w:rPr>
      </w:pPr>
    </w:p>
    <w:p w14:paraId="3AB6ADFD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 xml:space="preserve">…………….……. </w:t>
      </w:r>
      <w:r w:rsidRPr="004E1DDC">
        <w:rPr>
          <w:rFonts w:ascii="Cambria" w:hAnsi="Cambria" w:cs="TrebuchetMS-Italic"/>
          <w:i/>
          <w:iCs/>
          <w:szCs w:val="24"/>
        </w:rPr>
        <w:t xml:space="preserve">(miejscowość), </w:t>
      </w:r>
      <w:r w:rsidRPr="004E1DDC">
        <w:rPr>
          <w:rFonts w:ascii="Cambria" w:hAnsi="Cambria" w:cs="TrebuchetMS"/>
          <w:szCs w:val="24"/>
        </w:rPr>
        <w:t>dnia ………….……. r.</w:t>
      </w:r>
    </w:p>
    <w:p w14:paraId="0D3D8586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  <w:szCs w:val="24"/>
        </w:rPr>
      </w:pPr>
    </w:p>
    <w:p w14:paraId="0C382B84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>…………………………………………</w:t>
      </w:r>
    </w:p>
    <w:p w14:paraId="61EA2584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-Italic"/>
          <w:i/>
          <w:iCs/>
          <w:szCs w:val="24"/>
        </w:rPr>
      </w:pPr>
      <w:r w:rsidRPr="004E1DDC">
        <w:rPr>
          <w:rFonts w:ascii="Cambria" w:hAnsi="Cambria" w:cs="TrebuchetMS-Italic"/>
          <w:i/>
          <w:iCs/>
          <w:szCs w:val="24"/>
        </w:rPr>
        <w:t>(podpis)</w:t>
      </w:r>
    </w:p>
    <w:p w14:paraId="2AEDBB10" w14:textId="77777777" w:rsidR="005E29DD" w:rsidRPr="004E1DDC" w:rsidRDefault="005E29DD" w:rsidP="000E11F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 xml:space="preserve">Oświadczam, że zachodzą w stosunku do mnie podstawy wykluczenia z postępowania na podstawie art. …………. ustawy Pzp </w:t>
      </w:r>
      <w:r w:rsidRPr="004E1DDC">
        <w:rPr>
          <w:rFonts w:ascii="Cambria" w:hAnsi="Cambria" w:cs="TrebuchetMS-Italic"/>
          <w:i/>
          <w:iCs/>
          <w:szCs w:val="24"/>
        </w:rPr>
        <w:t xml:space="preserve">(podać mającą zastosowanie podstawę wykluczenia spośród wymienionych w art. 108 ust. 1 pkt 1, 2, 5 lub 6 ustawy Pzp). </w:t>
      </w:r>
      <w:r w:rsidRPr="004E1DDC">
        <w:rPr>
          <w:rFonts w:ascii="Cambria" w:hAnsi="Cambria" w:cs="TrebuchetMS"/>
          <w:szCs w:val="24"/>
        </w:rPr>
        <w:t>Jednocześnie oświadczam, że w związku z ww. okolicznością, na podstawie art. 110 ust. 2 ustawy Pzp podjąłem następujące środki naprawcze:</w:t>
      </w:r>
    </w:p>
    <w:p w14:paraId="1CA84CE3" w14:textId="37DDF41C" w:rsidR="005E29DD" w:rsidRPr="004E1DDC" w:rsidRDefault="005E29DD" w:rsidP="000E11F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9A641F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  <w:szCs w:val="24"/>
        </w:rPr>
      </w:pPr>
    </w:p>
    <w:p w14:paraId="60FFFA49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 xml:space="preserve">…………….……. </w:t>
      </w:r>
      <w:r w:rsidRPr="004E1DDC">
        <w:rPr>
          <w:rFonts w:ascii="Cambria" w:hAnsi="Cambria" w:cs="TrebuchetMS-Italic"/>
          <w:i/>
          <w:iCs/>
          <w:szCs w:val="24"/>
        </w:rPr>
        <w:t xml:space="preserve">(miejscowość), </w:t>
      </w:r>
      <w:r w:rsidRPr="004E1DDC">
        <w:rPr>
          <w:rFonts w:ascii="Cambria" w:hAnsi="Cambria" w:cs="TrebuchetMS"/>
          <w:szCs w:val="24"/>
        </w:rPr>
        <w:t>dnia …………………. r.</w:t>
      </w:r>
    </w:p>
    <w:p w14:paraId="5731BAA1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  <w:szCs w:val="24"/>
        </w:rPr>
      </w:pPr>
      <w:r w:rsidRPr="004E1DDC">
        <w:rPr>
          <w:rFonts w:ascii="Cambria" w:hAnsi="Cambria" w:cs="TrebuchetMS"/>
          <w:szCs w:val="24"/>
        </w:rPr>
        <w:t>…………………………………………</w:t>
      </w:r>
    </w:p>
    <w:p w14:paraId="29D192D9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-Italic"/>
          <w:i/>
          <w:iCs/>
          <w:szCs w:val="24"/>
        </w:rPr>
      </w:pPr>
      <w:r w:rsidRPr="004E1DDC">
        <w:rPr>
          <w:rFonts w:ascii="Cambria" w:hAnsi="Cambria" w:cs="TrebuchetMS-Italic"/>
          <w:i/>
          <w:iCs/>
          <w:szCs w:val="24"/>
        </w:rPr>
        <w:t>(podpis)</w:t>
      </w:r>
    </w:p>
    <w:p w14:paraId="27EFAC3F" w14:textId="77777777" w:rsidR="004E1DDC" w:rsidRDefault="005E29DD" w:rsidP="005E29D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rebuchetMS-Bold"/>
          <w:b/>
          <w:bCs/>
          <w:sz w:val="24"/>
          <w:szCs w:val="24"/>
          <w:u w:val="single"/>
        </w:rPr>
      </w:pPr>
      <w:r w:rsidRPr="005E29DD">
        <w:rPr>
          <w:rFonts w:ascii="Cambria" w:hAnsi="Cambria" w:cs="TrebuchetMS-Bold"/>
          <w:b/>
          <w:bCs/>
          <w:sz w:val="24"/>
          <w:szCs w:val="24"/>
        </w:rPr>
        <w:br/>
      </w:r>
    </w:p>
    <w:p w14:paraId="60CB21CC" w14:textId="77777777" w:rsidR="004E1DDC" w:rsidRDefault="004E1DDC" w:rsidP="005E29D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rebuchetMS-Bold"/>
          <w:b/>
          <w:bCs/>
          <w:sz w:val="24"/>
          <w:szCs w:val="24"/>
          <w:u w:val="single"/>
        </w:rPr>
      </w:pPr>
    </w:p>
    <w:p w14:paraId="67FB58EF" w14:textId="30AFBBFA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rebuchetMS-Bold"/>
          <w:b/>
          <w:bCs/>
          <w:u w:val="single"/>
        </w:rPr>
      </w:pPr>
      <w:r w:rsidRPr="004E1DDC">
        <w:rPr>
          <w:rFonts w:ascii="Cambria" w:hAnsi="Cambria" w:cs="TrebuchetMS-Bold"/>
          <w:b/>
          <w:bCs/>
          <w:u w:val="single"/>
        </w:rPr>
        <w:t xml:space="preserve">OŚWIADCZENIE DOTYCZĄCE PODANYCH </w:t>
      </w:r>
      <w:r w:rsidR="00CD0FBA" w:rsidRPr="004E1DDC">
        <w:rPr>
          <w:rFonts w:ascii="Cambria" w:hAnsi="Cambria" w:cs="TrebuchetMS-Bold"/>
          <w:b/>
          <w:bCs/>
          <w:u w:val="single"/>
        </w:rPr>
        <w:t xml:space="preserve">WYŻEJ </w:t>
      </w:r>
      <w:r w:rsidRPr="004E1DDC">
        <w:rPr>
          <w:rFonts w:ascii="Cambria" w:hAnsi="Cambria" w:cs="TrebuchetMS-Bold"/>
          <w:b/>
          <w:bCs/>
          <w:u w:val="single"/>
        </w:rPr>
        <w:t>INFORMACJI:</w:t>
      </w:r>
    </w:p>
    <w:p w14:paraId="1792ADCF" w14:textId="77777777" w:rsidR="00CD0FBA" w:rsidRPr="004E1DDC" w:rsidRDefault="00CD0FBA" w:rsidP="00CD0FBA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TrebuchetMS"/>
        </w:rPr>
      </w:pPr>
    </w:p>
    <w:p w14:paraId="308FBB51" w14:textId="4653CAAA" w:rsidR="005E29DD" w:rsidRPr="004E1DDC" w:rsidRDefault="005E29DD" w:rsidP="00CD0FBA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11DAE2" w14:textId="77777777" w:rsidR="005E29DD" w:rsidRPr="004E1DDC" w:rsidRDefault="005E29DD" w:rsidP="00CD0FBA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TrebuchetMS"/>
        </w:rPr>
      </w:pPr>
    </w:p>
    <w:p w14:paraId="6906DC60" w14:textId="77777777" w:rsidR="005E29DD" w:rsidRPr="004E1DDC" w:rsidRDefault="005E29DD" w:rsidP="00CD0FBA">
      <w:pPr>
        <w:autoSpaceDE w:val="0"/>
        <w:autoSpaceDN w:val="0"/>
        <w:adjustRightInd w:val="0"/>
        <w:spacing w:after="0" w:line="360" w:lineRule="auto"/>
        <w:rPr>
          <w:rFonts w:ascii="Cambria" w:hAnsi="Cambria" w:cs="TrebuchetMS"/>
        </w:rPr>
      </w:pPr>
    </w:p>
    <w:p w14:paraId="47414BA1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 xml:space="preserve">…………….……. </w:t>
      </w:r>
      <w:r w:rsidRPr="004E1DDC">
        <w:rPr>
          <w:rFonts w:ascii="Cambria" w:hAnsi="Cambria" w:cs="TrebuchetMS-Italic"/>
          <w:i/>
          <w:iCs/>
        </w:rPr>
        <w:t xml:space="preserve">(miejscowość), </w:t>
      </w:r>
      <w:r w:rsidRPr="004E1DDC">
        <w:rPr>
          <w:rFonts w:ascii="Cambria" w:hAnsi="Cambria" w:cs="TrebuchetMS"/>
        </w:rPr>
        <w:t>dnia …………………. r.</w:t>
      </w:r>
    </w:p>
    <w:p w14:paraId="2EFF49E3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</w:p>
    <w:p w14:paraId="12C2609C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</w:p>
    <w:p w14:paraId="4600FDAA" w14:textId="77777777" w:rsidR="005E29DD" w:rsidRPr="004E1DDC" w:rsidRDefault="005E29DD" w:rsidP="005E29D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>…………………………………………</w:t>
      </w:r>
    </w:p>
    <w:p w14:paraId="2F10370E" w14:textId="77777777" w:rsidR="005E29DD" w:rsidRPr="004E1DDC" w:rsidRDefault="005E29DD" w:rsidP="005E29DD">
      <w:pPr>
        <w:jc w:val="right"/>
        <w:rPr>
          <w:rFonts w:ascii="Cambria" w:hAnsi="Cambria" w:cs="TrebuchetMS-Italic"/>
          <w:i/>
          <w:iCs/>
        </w:rPr>
      </w:pPr>
      <w:r w:rsidRPr="004E1DDC">
        <w:rPr>
          <w:rFonts w:ascii="Cambria" w:hAnsi="Cambria" w:cs="TrebuchetMS-Italic"/>
          <w:i/>
          <w:iCs/>
        </w:rPr>
        <w:t>(podpis)</w:t>
      </w:r>
    </w:p>
    <w:p w14:paraId="73BFC224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  <w:i/>
        </w:rPr>
      </w:pPr>
    </w:p>
    <w:p w14:paraId="1E87C655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  <w:b/>
          <w:u w:val="single"/>
        </w:rPr>
      </w:pPr>
      <w:r w:rsidRPr="004E1DDC">
        <w:rPr>
          <w:rFonts w:ascii="Cambria" w:hAnsi="Cambria" w:cstheme="minorHAnsi"/>
          <w:b/>
          <w:u w:val="single"/>
        </w:rPr>
        <w:t>II. OŚWIADCZENIE DOTYCZĄCE SPEŁNIANIA WARUNKÓW UDZIAŁU W POSTĘPOWANIU</w:t>
      </w:r>
    </w:p>
    <w:p w14:paraId="59D06A0B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</w:rPr>
      </w:pPr>
      <w:r w:rsidRPr="004E1DDC">
        <w:rPr>
          <w:rFonts w:ascii="Cambria" w:hAnsi="Cambria" w:cstheme="minorHAnsi"/>
          <w:b/>
        </w:rPr>
        <w:t xml:space="preserve">składane na podstawie art. 125 ust. 1 </w:t>
      </w:r>
      <w:r w:rsidRPr="004E1DDC">
        <w:rPr>
          <w:rFonts w:ascii="Cambria" w:hAnsi="Cambria" w:cstheme="minorHAnsi"/>
        </w:rPr>
        <w:t>ustawy Pzp</w:t>
      </w:r>
      <w:r w:rsidRPr="004E1DDC">
        <w:rPr>
          <w:rFonts w:ascii="Cambria" w:hAnsi="Cambria" w:cstheme="minorHAnsi"/>
          <w:b/>
        </w:rPr>
        <w:t>:</w:t>
      </w:r>
    </w:p>
    <w:p w14:paraId="2B81068F" w14:textId="77777777" w:rsidR="005F57A3" w:rsidRPr="004E1DDC" w:rsidRDefault="005F57A3" w:rsidP="005F57A3">
      <w:pPr>
        <w:spacing w:line="360" w:lineRule="auto"/>
        <w:jc w:val="both"/>
        <w:rPr>
          <w:rFonts w:ascii="Cambria" w:eastAsia="Calibri" w:hAnsi="Cambria" w:cstheme="minorHAnsi"/>
        </w:rPr>
      </w:pPr>
      <w:r w:rsidRPr="004E1DDC">
        <w:rPr>
          <w:rFonts w:ascii="Cambria" w:eastAsia="Calibri" w:hAnsi="Cambria" w:cstheme="minorHAnsi"/>
        </w:rPr>
        <w:t>Oświadczam, że spełniam warunki udziału w postępowaniu określone p</w:t>
      </w:r>
      <w:r w:rsidR="00F33FB3" w:rsidRPr="004E1DDC">
        <w:rPr>
          <w:rFonts w:ascii="Cambria" w:eastAsia="Calibri" w:hAnsi="Cambria" w:cstheme="minorHAnsi"/>
        </w:rPr>
        <w:t>rzez Z</w:t>
      </w:r>
      <w:r w:rsidRPr="004E1DDC">
        <w:rPr>
          <w:rFonts w:ascii="Cambria" w:eastAsia="Calibri" w:hAnsi="Cambria" w:cstheme="minorHAnsi"/>
        </w:rPr>
        <w:t xml:space="preserve">amawiającego w rozdz. </w:t>
      </w:r>
      <w:r w:rsidR="00F33FB3" w:rsidRPr="004E1DDC">
        <w:rPr>
          <w:rFonts w:ascii="Cambria" w:eastAsia="Calibri" w:hAnsi="Cambria" w:cstheme="minorHAnsi"/>
        </w:rPr>
        <w:t>X</w:t>
      </w:r>
      <w:r w:rsidRPr="004E1DDC">
        <w:rPr>
          <w:rFonts w:ascii="Cambria" w:eastAsia="Calibri" w:hAnsi="Cambria" w:cstheme="minorHAnsi"/>
        </w:rPr>
        <w:t>V SWZ.</w:t>
      </w:r>
    </w:p>
    <w:p w14:paraId="0B371760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 xml:space="preserve">…………….……. </w:t>
      </w:r>
      <w:r w:rsidRPr="004E1DDC">
        <w:rPr>
          <w:rFonts w:ascii="Cambria" w:hAnsi="Cambria" w:cs="TrebuchetMS-Italic"/>
          <w:i/>
          <w:iCs/>
        </w:rPr>
        <w:t xml:space="preserve">(miejscowość), </w:t>
      </w:r>
      <w:r w:rsidRPr="004E1DDC">
        <w:rPr>
          <w:rFonts w:ascii="Cambria" w:hAnsi="Cambria" w:cs="TrebuchetMS"/>
        </w:rPr>
        <w:t>dnia …………………. r.</w:t>
      </w:r>
    </w:p>
    <w:p w14:paraId="5B887D1D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</w:p>
    <w:p w14:paraId="1E34A711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>…………………………………………</w:t>
      </w:r>
    </w:p>
    <w:p w14:paraId="64F9EF5F" w14:textId="77777777" w:rsidR="000E11F2" w:rsidRPr="004E1DDC" w:rsidRDefault="000E11F2" w:rsidP="000E11F2">
      <w:pPr>
        <w:spacing w:after="0" w:line="240" w:lineRule="auto"/>
        <w:ind w:left="7788" w:hanging="7788"/>
        <w:jc w:val="right"/>
        <w:rPr>
          <w:rFonts w:ascii="Cambria" w:eastAsia="Times New Roman" w:hAnsi="Cambria" w:cs="Times New Roman"/>
        </w:rPr>
      </w:pPr>
      <w:r w:rsidRPr="004E1DDC">
        <w:rPr>
          <w:rFonts w:ascii="Cambria" w:hAnsi="Cambria" w:cs="TrebuchetMS-Italic"/>
          <w:i/>
          <w:iCs/>
        </w:rPr>
        <w:t>(podpis)</w:t>
      </w:r>
    </w:p>
    <w:p w14:paraId="1A6FF432" w14:textId="77777777" w:rsidR="000E11F2" w:rsidRDefault="000E11F2" w:rsidP="005F57A3">
      <w:pPr>
        <w:pStyle w:val="Akapitzlist"/>
        <w:spacing w:line="360" w:lineRule="auto"/>
        <w:ind w:left="0"/>
        <w:jc w:val="both"/>
        <w:rPr>
          <w:rFonts w:ascii="Cambria" w:hAnsi="Cambria" w:cstheme="minorHAnsi"/>
          <w:b/>
          <w:sz w:val="24"/>
          <w:szCs w:val="24"/>
          <w:u w:val="single"/>
        </w:rPr>
      </w:pPr>
    </w:p>
    <w:p w14:paraId="0FE55845" w14:textId="452F2267" w:rsidR="005F57A3" w:rsidRPr="004E1DDC" w:rsidRDefault="004E1DDC" w:rsidP="004E1DDC">
      <w:pPr>
        <w:pStyle w:val="Akapitzlist"/>
        <w:spacing w:line="360" w:lineRule="auto"/>
        <w:ind w:left="567" w:hanging="567"/>
        <w:jc w:val="both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sz w:val="24"/>
          <w:szCs w:val="24"/>
          <w:u w:val="single"/>
          <w:lang w:val="pl-PL"/>
        </w:rPr>
        <w:t xml:space="preserve">III. </w:t>
      </w:r>
      <w:r>
        <w:rPr>
          <w:rFonts w:ascii="Cambria" w:hAnsi="Cambria" w:cstheme="minorHAnsi"/>
          <w:b/>
          <w:sz w:val="24"/>
          <w:szCs w:val="24"/>
          <w:u w:val="single"/>
          <w:lang w:val="pl-PL"/>
        </w:rPr>
        <w:tab/>
      </w:r>
      <w:r w:rsidR="005F57A3" w:rsidRPr="000E11F2">
        <w:rPr>
          <w:rFonts w:ascii="Cambria" w:hAnsi="Cambria" w:cstheme="minorHAnsi"/>
          <w:b/>
          <w:sz w:val="24"/>
          <w:szCs w:val="24"/>
          <w:u w:val="single"/>
        </w:rPr>
        <w:t>OŚWIADCZENIE DOTYCZĄCE PODANYCH  WYŻEJ INFORMACJI:</w:t>
      </w:r>
    </w:p>
    <w:p w14:paraId="6C780B02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</w:rPr>
      </w:pPr>
      <w:r w:rsidRPr="004E1DDC">
        <w:rPr>
          <w:rFonts w:ascii="Cambria" w:hAnsi="Cambria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4B318E" w14:textId="77777777" w:rsidR="005F57A3" w:rsidRPr="004E1DDC" w:rsidRDefault="005F57A3" w:rsidP="005F57A3">
      <w:pPr>
        <w:spacing w:line="360" w:lineRule="auto"/>
        <w:jc w:val="both"/>
        <w:rPr>
          <w:rFonts w:ascii="Cambria" w:hAnsi="Cambria" w:cstheme="minorHAnsi"/>
        </w:rPr>
      </w:pPr>
    </w:p>
    <w:p w14:paraId="783FD832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lastRenderedPageBreak/>
        <w:t xml:space="preserve">…………….……. </w:t>
      </w:r>
      <w:r w:rsidRPr="004E1DDC">
        <w:rPr>
          <w:rFonts w:ascii="Cambria" w:hAnsi="Cambria" w:cs="TrebuchetMS-Italic"/>
          <w:i/>
          <w:iCs/>
        </w:rPr>
        <w:t xml:space="preserve">(miejscowość), </w:t>
      </w:r>
      <w:r w:rsidRPr="004E1DDC">
        <w:rPr>
          <w:rFonts w:ascii="Cambria" w:hAnsi="Cambria" w:cs="TrebuchetMS"/>
        </w:rPr>
        <w:t>dnia …………………. r.</w:t>
      </w:r>
    </w:p>
    <w:p w14:paraId="4455ED9A" w14:textId="77777777" w:rsidR="000E11F2" w:rsidRPr="004E1DDC" w:rsidRDefault="000E11F2" w:rsidP="000E11F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rebuchetMS"/>
        </w:rPr>
      </w:pPr>
      <w:r w:rsidRPr="004E1DDC">
        <w:rPr>
          <w:rFonts w:ascii="Cambria" w:hAnsi="Cambria" w:cs="TrebuchetMS"/>
        </w:rPr>
        <w:t>…………………………………………</w:t>
      </w:r>
    </w:p>
    <w:p w14:paraId="2F89007E" w14:textId="77777777" w:rsidR="000E11F2" w:rsidRPr="004E1DDC" w:rsidRDefault="000E11F2" w:rsidP="000E11F2">
      <w:pPr>
        <w:spacing w:after="0" w:line="240" w:lineRule="auto"/>
        <w:ind w:left="7788" w:right="-426" w:firstLine="708"/>
        <w:jc w:val="both"/>
        <w:rPr>
          <w:rFonts w:ascii="Cambria" w:hAnsi="Cambria" w:cs="TrebuchetMS-Italic"/>
          <w:i/>
          <w:iCs/>
        </w:rPr>
      </w:pPr>
      <w:r w:rsidRPr="004E1DDC">
        <w:rPr>
          <w:rFonts w:ascii="Cambria" w:hAnsi="Cambria" w:cs="TrebuchetMS-Italic"/>
          <w:i/>
          <w:iCs/>
        </w:rPr>
        <w:t>(podpis)</w:t>
      </w:r>
    </w:p>
    <w:p w14:paraId="47C52719" w14:textId="740E5453" w:rsidR="005F57A3" w:rsidRPr="005F57A3" w:rsidRDefault="005F57A3" w:rsidP="005F57A3">
      <w:pPr>
        <w:spacing w:line="360" w:lineRule="auto"/>
        <w:jc w:val="both"/>
        <w:rPr>
          <w:rFonts w:ascii="Cambria" w:hAnsi="Cambria" w:cstheme="minorHAnsi"/>
          <w:i/>
          <w:sz w:val="24"/>
          <w:szCs w:val="24"/>
        </w:rPr>
      </w:pPr>
      <w:r w:rsidRPr="004E1DDC">
        <w:rPr>
          <w:rFonts w:ascii="Cambria" w:hAnsi="Cambria" w:cstheme="minorHAnsi"/>
        </w:rPr>
        <w:tab/>
      </w:r>
    </w:p>
    <w:p w14:paraId="7179C9C3" w14:textId="77777777" w:rsidR="005F57A3" w:rsidRPr="00F33FB3" w:rsidRDefault="005F57A3" w:rsidP="005F57A3">
      <w:pPr>
        <w:rPr>
          <w:rFonts w:ascii="Cambria" w:eastAsia="Calibri" w:hAnsi="Cambria" w:cstheme="minorHAnsi"/>
          <w:i/>
          <w:sz w:val="24"/>
          <w:szCs w:val="24"/>
        </w:rPr>
      </w:pPr>
      <w:r w:rsidRPr="00F33FB3">
        <w:rPr>
          <w:rFonts w:ascii="Cambria" w:eastAsia="Calibri" w:hAnsi="Cambria" w:cstheme="minorHAnsi"/>
          <w:i/>
          <w:sz w:val="24"/>
          <w:szCs w:val="24"/>
        </w:rPr>
        <w:t xml:space="preserve"> </w:t>
      </w:r>
    </w:p>
    <w:p w14:paraId="683E3C51" w14:textId="77777777" w:rsidR="005F57A3" w:rsidRPr="005F57A3" w:rsidRDefault="005F57A3" w:rsidP="00F33FB3">
      <w:pPr>
        <w:tabs>
          <w:tab w:val="left" w:pos="540"/>
          <w:tab w:val="left" w:pos="780"/>
        </w:tabs>
        <w:suppressAutoHyphens/>
        <w:spacing w:after="200" w:line="276" w:lineRule="auto"/>
        <w:jc w:val="both"/>
        <w:rPr>
          <w:rFonts w:ascii="Cambria" w:hAnsi="Cambria"/>
          <w:sz w:val="24"/>
          <w:szCs w:val="24"/>
        </w:rPr>
      </w:pPr>
      <w:r w:rsidRPr="00F33FB3">
        <w:rPr>
          <w:rFonts w:ascii="Cambria" w:hAnsi="Cambria" w:cs="Courier New"/>
          <w:i/>
          <w:sz w:val="24"/>
          <w:szCs w:val="24"/>
          <w:highlight w:val="yellow"/>
          <w:lang w:eastAsia="zh-CN"/>
        </w:rPr>
        <w:t>Oświadczenie powinno być sporządzone w języku polskim, z zachowaniem postaci elektronicznej i podpisane kwalifikowanym podpisem elektronicznym lub w postaci elektronicznej opatrzonej</w:t>
      </w:r>
      <w:r w:rsidRPr="00F33FB3">
        <w:rPr>
          <w:rFonts w:ascii="Cambria" w:hAnsi="Cambria" w:cs="Courier New"/>
          <w:i/>
          <w:sz w:val="24"/>
          <w:szCs w:val="24"/>
          <w:lang w:eastAsia="zh-CN"/>
        </w:rPr>
        <w:t xml:space="preserve"> </w:t>
      </w:r>
      <w:r w:rsidRPr="00F33FB3">
        <w:rPr>
          <w:rFonts w:ascii="Cambria" w:hAnsi="Cambria" w:cs="Courier New"/>
          <w:i/>
          <w:sz w:val="24"/>
          <w:szCs w:val="24"/>
          <w:highlight w:val="yellow"/>
          <w:lang w:eastAsia="zh-CN"/>
        </w:rPr>
        <w:t>podpisem zaufanym lub podpisem osobistym.</w:t>
      </w:r>
    </w:p>
    <w:sectPr w:rsidR="005F57A3" w:rsidRPr="005F57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B3DF3" w16cex:dateUtc="2021-03-04T10:07:00Z"/>
  <w16cex:commentExtensible w16cex:durableId="23EB3E6F" w16cex:dateUtc="2021-03-04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215D89" w16cid:durableId="23EB3DF3"/>
  <w16cid:commentId w16cid:paraId="2258AAE5" w16cid:durableId="23EB3E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9E5D5" w14:textId="77777777" w:rsidR="00682011" w:rsidRDefault="00682011" w:rsidP="005F57A3">
      <w:pPr>
        <w:spacing w:after="0" w:line="240" w:lineRule="auto"/>
      </w:pPr>
      <w:r>
        <w:separator/>
      </w:r>
    </w:p>
  </w:endnote>
  <w:endnote w:type="continuationSeparator" w:id="0">
    <w:p w14:paraId="43C48596" w14:textId="77777777" w:rsidR="00682011" w:rsidRDefault="00682011" w:rsidP="005F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 San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0F401" w14:textId="77777777" w:rsidR="00682011" w:rsidRDefault="00682011" w:rsidP="005F57A3">
      <w:pPr>
        <w:spacing w:after="0" w:line="240" w:lineRule="auto"/>
      </w:pPr>
      <w:r>
        <w:separator/>
      </w:r>
    </w:p>
  </w:footnote>
  <w:footnote w:type="continuationSeparator" w:id="0">
    <w:p w14:paraId="6CF90D54" w14:textId="77777777" w:rsidR="00682011" w:rsidRDefault="00682011" w:rsidP="005F5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F56A4" w14:textId="77777777" w:rsidR="002D4A91" w:rsidRPr="002D4A91" w:rsidRDefault="004E1DDC" w:rsidP="002D4A91">
    <w:pPr>
      <w:jc w:val="center"/>
      <w:rPr>
        <w:rFonts w:ascii="Cambria" w:eastAsia="Times New Roman" w:hAnsi="Cambria" w:cs="Arial"/>
        <w:i/>
        <w:iCs/>
        <w:sz w:val="20"/>
        <w:szCs w:val="20"/>
        <w:lang w:eastAsia="pl-PL"/>
      </w:rPr>
    </w:pPr>
    <w:r>
      <w:tab/>
    </w:r>
    <w:r w:rsidR="002D4A91" w:rsidRPr="002D4A91">
      <w:rPr>
        <w:rFonts w:ascii="Cambria" w:eastAsia="Times New Roman" w:hAnsi="Cambria" w:cs="Arial"/>
        <w:i/>
        <w:iCs/>
        <w:sz w:val="20"/>
        <w:szCs w:val="20"/>
        <w:lang w:eastAsia="pl-PL"/>
      </w:rPr>
      <w:t>Dostawa i montaż sprzętu komputerowego, sieciowego, serwera, przełącznika sieciowego oraz oprogramowania na potrzeby Państwowej Wyższej Szkoły Zawodowej im. Witelona w Legnicy</w:t>
    </w:r>
  </w:p>
  <w:p w14:paraId="326BCCD6" w14:textId="77777777" w:rsidR="002D4A91" w:rsidRPr="002D4A91" w:rsidRDefault="002D4A91" w:rsidP="002D4A91">
    <w:pPr>
      <w:spacing w:after="0" w:line="240" w:lineRule="auto"/>
      <w:jc w:val="center"/>
      <w:rPr>
        <w:rFonts w:ascii="Cambria" w:eastAsia="Times New Roman" w:hAnsi="Cambria" w:cs="Arial"/>
        <w:i/>
        <w:iCs/>
        <w:sz w:val="20"/>
        <w:szCs w:val="20"/>
        <w:lang w:eastAsia="pl-PL"/>
      </w:rPr>
    </w:pPr>
    <w:r w:rsidRPr="002D4A91">
      <w:rPr>
        <w:rFonts w:ascii="Cambria" w:eastAsia="Times New Roman" w:hAnsi="Cambria" w:cs="Arial"/>
        <w:i/>
        <w:iCs/>
        <w:sz w:val="20"/>
        <w:szCs w:val="20"/>
        <w:lang w:eastAsia="pl-PL"/>
      </w:rPr>
      <w:t>Postępowanie DA.262-07/2021</w:t>
    </w:r>
  </w:p>
  <w:p w14:paraId="6C9DFFDC" w14:textId="77777777" w:rsidR="002D4A91" w:rsidRPr="002D4A91" w:rsidRDefault="002D4A91" w:rsidP="002D4A91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Times New Roman" w:hAnsi="Calibri" w:cs="Times New Roman"/>
        <w:sz w:val="24"/>
        <w:szCs w:val="24"/>
        <w:lang w:eastAsia="pl-PL"/>
      </w:rPr>
    </w:pPr>
    <w:r w:rsidRPr="002D4A91">
      <w:rPr>
        <w:rFonts w:ascii="Calibri" w:eastAsia="Times New Roman" w:hAnsi="Calibri" w:cs="Times New Roman"/>
        <w:sz w:val="24"/>
        <w:szCs w:val="24"/>
        <w:lang w:eastAsia="pl-PL"/>
      </w:rPr>
      <w:t>___________________________________________________________________________</w:t>
    </w:r>
  </w:p>
  <w:p w14:paraId="679B0693" w14:textId="49429BF3" w:rsidR="005F57A3" w:rsidRPr="004E1DDC" w:rsidRDefault="005F57A3" w:rsidP="004E1DDC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7A3"/>
    <w:rsid w:val="000E11F2"/>
    <w:rsid w:val="002D4A91"/>
    <w:rsid w:val="00483C41"/>
    <w:rsid w:val="004E1DDC"/>
    <w:rsid w:val="005E29DD"/>
    <w:rsid w:val="005F57A3"/>
    <w:rsid w:val="00682011"/>
    <w:rsid w:val="007F5E52"/>
    <w:rsid w:val="00875EC7"/>
    <w:rsid w:val="00917603"/>
    <w:rsid w:val="00CD0FBA"/>
    <w:rsid w:val="00F33ADD"/>
    <w:rsid w:val="00F3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A6ED"/>
  <w15:chartTrackingRefBased/>
  <w15:docId w15:val="{1C56273A-FAB9-4898-BE27-488C765D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F57A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5F57A3"/>
    <w:rPr>
      <w:rFonts w:ascii="Calibri" w:eastAsia="Calibri" w:hAnsi="Calibri" w:cs="Times New Roman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5F5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7A3"/>
  </w:style>
  <w:style w:type="paragraph" w:styleId="Stopka">
    <w:name w:val="footer"/>
    <w:basedOn w:val="Normalny"/>
    <w:link w:val="StopkaZnak"/>
    <w:uiPriority w:val="99"/>
    <w:unhideWhenUsed/>
    <w:rsid w:val="005F5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7A3"/>
  </w:style>
  <w:style w:type="character" w:styleId="Odwoaniedokomentarza">
    <w:name w:val="annotation reference"/>
    <w:basedOn w:val="Domylnaczcionkaakapitu"/>
    <w:uiPriority w:val="99"/>
    <w:semiHidden/>
    <w:unhideWhenUsed/>
    <w:rsid w:val="00917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76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76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6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 Wu</dc:creator>
  <cp:keywords/>
  <dc:description/>
  <cp:lastModifiedBy>Wetulani Krystyna</cp:lastModifiedBy>
  <cp:revision>5</cp:revision>
  <dcterms:created xsi:type="dcterms:W3CDTF">2021-03-12T09:01:00Z</dcterms:created>
  <dcterms:modified xsi:type="dcterms:W3CDTF">2021-06-07T07:18:00Z</dcterms:modified>
</cp:coreProperties>
</file>